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A61D25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A61D25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A61D25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A61D2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A61D25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A61D25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A61D25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A61D25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bookmarkStart w:id="16" w:name="_Hlk154078229"/>
            <w:r w:rsidR="00A61D25" w:rsidRPr="00A61D25">
              <w:rPr>
                <w:rFonts w:ascii="Arial" w:hAnsi="Arial" w:cs="Arial"/>
                <w:b/>
                <w:sz w:val="20"/>
                <w:szCs w:val="20"/>
              </w:rPr>
              <w:t>Закупка электронной системы управления очередью (ЭСУО), комплектующих и услуг по обслуживанию и ремонту оборудования для ПАО «МТС-Банк</w:t>
            </w:r>
            <w:bookmarkEnd w:id="16"/>
            <w:r w:rsidR="00EE2746" w:rsidRPr="00A61D25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707965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3508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A61D25" w:rsidRDefault="00A61D25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A61D25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SBR028-2401180001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35089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A61D25" w:rsidRPr="00435089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43508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35089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35089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A61D25" w:rsidRPr="00435089">
              <w:rPr>
                <w:rFonts w:ascii="Arial" w:hAnsi="Arial" w:cs="Arial"/>
                <w:b/>
                <w:sz w:val="20"/>
                <w:szCs w:val="20"/>
              </w:rPr>
              <w:t>01.02.2024</w:t>
            </w:r>
            <w:r w:rsidR="00973822" w:rsidRPr="00435089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  <w:bookmarkStart w:id="19" w:name="_GoBack"/>
            <w:bookmarkEnd w:id="19"/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67079485"/>
          <w:bookmarkEnd w:id="29"/>
          <w:p w:rsidR="00E01CF7" w:rsidRPr="009B3F04" w:rsidRDefault="00A61D2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67079658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 xml:space="preserve">Оценка предложений осуществляется по </w:t>
            </w:r>
            <w:r w:rsidR="00A61D25">
              <w:rPr>
                <w:rFonts w:ascii="Arial" w:hAnsi="Arial" w:cs="Arial"/>
                <w:sz w:val="20"/>
                <w:szCs w:val="20"/>
              </w:rPr>
              <w:t>критерию «Стоимость, руб.» (суммарно по всем пяти разделам, отраженным в Спецификации (Приложение №1 к Техническому заданию)</w:t>
            </w:r>
          </w:p>
          <w:p w:rsidR="00192FB8" w:rsidRPr="00A61D25" w:rsidRDefault="00192FB8" w:rsidP="00A61D25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4961"/>
        <w:gridCol w:w="1418"/>
        <w:gridCol w:w="850"/>
        <w:gridCol w:w="709"/>
        <w:gridCol w:w="679"/>
      </w:tblGrid>
      <w:tr w:rsidR="00973822" w:rsidRPr="00973822" w:rsidTr="00A61D25">
        <w:tc>
          <w:tcPr>
            <w:tcW w:w="1730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961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A61D25">
        <w:tc>
          <w:tcPr>
            <w:tcW w:w="1730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A61D25">
        <w:trPr>
          <w:trHeight w:val="147"/>
        </w:trPr>
        <w:tc>
          <w:tcPr>
            <w:tcW w:w="1730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A61D25">
        <w:trPr>
          <w:trHeight w:val="147"/>
        </w:trPr>
        <w:tc>
          <w:tcPr>
            <w:tcW w:w="1730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E01CF7" w:rsidRPr="009B3F04" w:rsidRDefault="00A61D2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73" type="#_x0000_t75" style="width:76.5pt;height:50.25pt" o:ole="">
                  <v:imagedata r:id="rId15" o:title=""/>
                </v:shape>
                <o:OLEObject Type="Embed" ProgID="Excel.Sheet.12" ShapeID="_x0000_i1173" DrawAspect="Icon" ObjectID="_1767079659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A61D25">
        <w:trPr>
          <w:trHeight w:val="147"/>
        </w:trPr>
        <w:tc>
          <w:tcPr>
            <w:tcW w:w="1730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A61D25" w:rsidRPr="00A61D25" w:rsidRDefault="00A61D25" w:rsidP="00A61D25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61D25">
              <w:rPr>
                <w:rFonts w:ascii="Arial" w:hAnsi="Arial" w:cs="Arial"/>
                <w:sz w:val="20"/>
                <w:szCs w:val="20"/>
              </w:rPr>
              <w:t xml:space="preserve">1. Поставщик должен иметь доказанный опыт </w:t>
            </w:r>
            <w:r w:rsidRPr="00A61D25">
              <w:rPr>
                <w:rFonts w:ascii="Arial" w:hAnsi="Arial" w:cs="Arial"/>
                <w:spacing w:val="-5"/>
                <w:sz w:val="20"/>
                <w:szCs w:val="20"/>
              </w:rPr>
              <w:t xml:space="preserve">поставки оборудования, оказания услуг и выполнения работ по предмету закупки </w:t>
            </w:r>
            <w:r w:rsidRPr="00A61D25">
              <w:rPr>
                <w:rFonts w:ascii="Arial" w:hAnsi="Arial" w:cs="Arial"/>
                <w:sz w:val="20"/>
                <w:szCs w:val="20"/>
              </w:rPr>
              <w:t>за последние 3 года (</w:t>
            </w:r>
            <w:r w:rsidRPr="00A61D25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об опыте поставки по форме Банка</w:t>
            </w:r>
            <w:r w:rsidRPr="00A61D25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bookmarkStart w:id="38" w:name="_Hlk130932015"/>
            <w:r w:rsidRPr="00A61D25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A61D25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8"/>
            <w:r w:rsidRPr="00A61D25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9" w:name="_MON_1761997660"/>
          <w:bookmarkEnd w:id="39"/>
          <w:p w:rsidR="00A61D25" w:rsidRPr="00A61D25" w:rsidRDefault="00A61D25" w:rsidP="00A61D25">
            <w:pPr>
              <w:rPr>
                <w:rFonts w:ascii="Arial" w:hAnsi="Arial" w:cs="Arial"/>
                <w:sz w:val="20"/>
                <w:szCs w:val="20"/>
              </w:rPr>
            </w:pPr>
            <w:r w:rsidRPr="00A61D25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74" type="#_x0000_t75" style="width:79.5pt;height:50.25pt" o:ole="">
                  <v:imagedata r:id="rId17" o:title=""/>
                </v:shape>
                <o:OLEObject Type="Embed" ProgID="Word.Document.12" ShapeID="_x0000_i1174" DrawAspect="Icon" ObjectID="_1767079660" r:id="rId18">
                  <o:FieldCodes>\s</o:FieldCodes>
                </o:OLEObject>
              </w:object>
            </w:r>
          </w:p>
          <w:p w:rsidR="00A61D25" w:rsidRPr="00A61D25" w:rsidRDefault="00A61D25" w:rsidP="00A61D25">
            <w:pPr>
              <w:rPr>
                <w:rFonts w:ascii="Arial" w:hAnsi="Arial" w:cs="Arial"/>
                <w:sz w:val="20"/>
                <w:szCs w:val="20"/>
              </w:rPr>
            </w:pPr>
          </w:p>
          <w:p w:rsidR="00A61D25" w:rsidRPr="00A61D25" w:rsidRDefault="00A61D25" w:rsidP="00A61D25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61D25">
              <w:rPr>
                <w:rFonts w:ascii="Arial" w:hAnsi="Arial" w:cs="Arial"/>
                <w:sz w:val="20"/>
                <w:szCs w:val="20"/>
              </w:rPr>
              <w:t xml:space="preserve">2. Поставщик заверяет и гарантирует соответствие требованиям по форме Декларации Участника – </w:t>
            </w:r>
            <w:r w:rsidRPr="00A61D25">
              <w:rPr>
                <w:rFonts w:ascii="Arial" w:hAnsi="Arial" w:cs="Arial"/>
                <w:b/>
                <w:sz w:val="20"/>
                <w:szCs w:val="20"/>
                <w:u w:val="single"/>
              </w:rPr>
              <w:t>подтвердить скан-копией документа по форме Банка</w:t>
            </w:r>
          </w:p>
          <w:bookmarkStart w:id="40" w:name="_MON_1764691151"/>
          <w:bookmarkEnd w:id="40"/>
          <w:p w:rsidR="00A61D25" w:rsidRPr="00A61D25" w:rsidRDefault="00A61D25" w:rsidP="00A61D25">
            <w:pPr>
              <w:rPr>
                <w:rFonts w:ascii="Arial" w:hAnsi="Arial" w:cs="Arial"/>
                <w:sz w:val="20"/>
                <w:szCs w:val="20"/>
              </w:rPr>
            </w:pPr>
            <w:r w:rsidRPr="00A61D25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75" type="#_x0000_t75" style="width:76.5pt;height:50.25pt" o:ole="">
                  <v:imagedata r:id="rId19" o:title=""/>
                </v:shape>
                <o:OLEObject Type="Embed" ProgID="Word.Document.12" ShapeID="_x0000_i1175" DrawAspect="Icon" ObjectID="_1767079661" r:id="rId20">
                  <o:FieldCodes>\s</o:FieldCodes>
                </o:OLEObject>
              </w:object>
            </w:r>
          </w:p>
          <w:p w:rsidR="00A61D25" w:rsidRPr="00A61D25" w:rsidRDefault="00A61D25" w:rsidP="00A61D25">
            <w:pPr>
              <w:rPr>
                <w:rFonts w:ascii="Arial" w:hAnsi="Arial" w:cs="Arial"/>
                <w:sz w:val="20"/>
                <w:szCs w:val="20"/>
              </w:rPr>
            </w:pPr>
          </w:p>
          <w:p w:rsidR="00973822" w:rsidRPr="00A61D25" w:rsidRDefault="00A61D25" w:rsidP="00A61D25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61D25">
              <w:rPr>
                <w:rFonts w:ascii="Arial" w:hAnsi="Arial" w:cs="Arial"/>
                <w:sz w:val="20"/>
                <w:szCs w:val="20"/>
              </w:rPr>
              <w:t xml:space="preserve">3. Поставщик должен предоставить от производителя ПО для ЭСУО документ, подтверждающий неограниченную поддержку и сопровождение ПО на весь период закупки - </w:t>
            </w:r>
            <w:r w:rsidRPr="00A61D25">
              <w:rPr>
                <w:rFonts w:ascii="Arial" w:hAnsi="Arial" w:cs="Arial"/>
                <w:b/>
                <w:sz w:val="20"/>
                <w:szCs w:val="20"/>
                <w:u w:val="single"/>
              </w:rPr>
              <w:t>подтвердить скан-копией документа</w:t>
            </w:r>
          </w:p>
          <w:p w:rsidR="00A61D25" w:rsidRPr="009B3F04" w:rsidRDefault="00A61D25" w:rsidP="00A61D25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A61D25">
        <w:trPr>
          <w:trHeight w:val="552"/>
        </w:trPr>
        <w:tc>
          <w:tcPr>
            <w:tcW w:w="1730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1" w:name="_MON_1407071323"/>
            <w:bookmarkStart w:id="42" w:name="_MON_1407824646"/>
            <w:bookmarkStart w:id="43" w:name="_MON_1407824774"/>
            <w:bookmarkStart w:id="44" w:name="_MON_1407824803"/>
            <w:bookmarkStart w:id="45" w:name="_MON_1407824811"/>
            <w:bookmarkStart w:id="46" w:name="_MON_1407825047"/>
            <w:bookmarkStart w:id="47" w:name="_MON_1407825069"/>
            <w:bookmarkStart w:id="48" w:name="_MON_1388934688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9" w:name="_MON_1763530826"/>
          <w:bookmarkEnd w:id="49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67" type="#_x0000_t75" style="width:76.5pt;height:50.25pt" o:ole="">
                  <v:imagedata r:id="rId21" o:title=""/>
                </v:shape>
                <o:OLEObject Type="Embed" ProgID="Word.Document.8" ShapeID="_x0000_i1167" DrawAspect="Icon" ObjectID="_1767079662" r:id="rId22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50" w:name="_MON_1763530840"/>
          <w:bookmarkEnd w:id="50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68" type="#_x0000_t75" style="width:76.5pt;height:50.25pt" o:ole="">
                  <v:imagedata r:id="rId23" o:title=""/>
                </v:shape>
                <o:OLEObject Type="Embed" ProgID="Word.Document.8" ShapeID="_x0000_i1168" DrawAspect="Icon" ObjectID="_1767079663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35089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A61D25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DC5ABD7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2024-01-18T03:40:00Z</dcterms:modified>
</cp:coreProperties>
</file>